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6AE2" w:rsidRDefault="00196AE2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3CB8" w:rsidRDefault="00F43CB8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52BA" w:rsidRDefault="00EF6907" w:rsidP="000F52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 w:rsidR="001409C1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A52BA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8A52BA" w:rsidRDefault="00EF6907" w:rsidP="000F52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r w:rsidR="008A52BA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 город Горячий Ключ</w:t>
      </w:r>
    </w:p>
    <w:p w:rsidR="00EF6907" w:rsidRDefault="00EF6907" w:rsidP="000F52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Краснодарского края от </w:t>
      </w:r>
      <w:r w:rsidR="001F3B1E">
        <w:rPr>
          <w:rFonts w:ascii="Times New Roman" w:hAnsi="Times New Roman"/>
          <w:b/>
          <w:sz w:val="28"/>
          <w:szCs w:val="28"/>
          <w:lang w:eastAsia="ru-RU"/>
        </w:rPr>
        <w:t>6 апреля 2022 г. № 55</w:t>
      </w:r>
      <w:r w:rsidR="00FC1CDF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FC1CDF" w:rsidRDefault="008A52BA" w:rsidP="00FC1C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51D9F" w:rsidRPr="00C47EBB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551D9F"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утверждении </w:t>
      </w:r>
      <w:r w:rsidR="00FC1CDF">
        <w:rPr>
          <w:rFonts w:ascii="Times New Roman" w:hAnsi="Times New Roman"/>
          <w:b/>
          <w:sz w:val="28"/>
          <w:szCs w:val="28"/>
          <w:lang w:eastAsia="ru-RU"/>
        </w:rPr>
        <w:t>Порядка</w:t>
      </w:r>
    </w:p>
    <w:p w:rsidR="00FC1CDF" w:rsidRDefault="00FC1CDF" w:rsidP="00FC1C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предоставления участникам муниципальных ярмарок,</w:t>
      </w:r>
    </w:p>
    <w:p w:rsidR="001F3B1E" w:rsidRDefault="001F3B1E" w:rsidP="00FC1C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организаторами которых являются</w:t>
      </w:r>
    </w:p>
    <w:p w:rsidR="00D33DE0" w:rsidRDefault="00D33DE0" w:rsidP="00FC1C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город Горячий Ключ,</w:t>
      </w:r>
    </w:p>
    <w:p w:rsidR="00D33DE0" w:rsidRDefault="00D33DE0" w:rsidP="00FC1C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сельских округов</w:t>
      </w:r>
    </w:p>
    <w:p w:rsidR="00295EBF" w:rsidRDefault="00D33DE0" w:rsidP="00FC1C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город Горячий Ключ</w:t>
      </w:r>
      <w:r w:rsidR="00295EBF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1F2BFB" w:rsidRPr="00913929" w:rsidRDefault="00295EBF" w:rsidP="00FC1CD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 на муниципальных ярмарках</w:t>
      </w:r>
      <w:r w:rsidR="008A52B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96AE2" w:rsidRDefault="00196AE2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6AE2" w:rsidRDefault="00196AE2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3CB8" w:rsidRDefault="00F43CB8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61F" w:rsidRDefault="0048661F" w:rsidP="0048661F">
      <w:pPr>
        <w:pStyle w:val="s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4879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28 декабря 2009 г. № 381-ФЗ «</w:t>
      </w:r>
      <w:r w:rsidRPr="00487981">
        <w:rPr>
          <w:sz w:val="28"/>
          <w:szCs w:val="28"/>
        </w:rPr>
        <w:t>Об основах государственного регулирования торговой деятельности в Рос</w:t>
      </w:r>
      <w:r>
        <w:rPr>
          <w:sz w:val="28"/>
          <w:szCs w:val="28"/>
        </w:rPr>
        <w:t>-</w:t>
      </w:r>
      <w:r w:rsidRPr="00487981">
        <w:rPr>
          <w:sz w:val="28"/>
          <w:szCs w:val="28"/>
        </w:rPr>
        <w:t>сийской Федера</w:t>
      </w:r>
      <w:r>
        <w:rPr>
          <w:sz w:val="28"/>
          <w:szCs w:val="28"/>
        </w:rPr>
        <w:t>ции», Законом Краснодарского края от 1 марта 2011 г.              № 2195-КЗ «Об организации деятельности розничных рынков, ярмарок и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промышленных выставок-ярмарок на территории Краснодарского края»,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главы администрации (губернатора) Краснодарского края от 6 марта 2013 г.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Pr="0085737F">
        <w:rPr>
          <w:sz w:val="28"/>
          <w:szCs w:val="28"/>
        </w:rPr>
        <w:t xml:space="preserve"> п о с т а н о в л я ю:</w:t>
      </w:r>
    </w:p>
    <w:p w:rsidR="00167D46" w:rsidRDefault="00DC7619" w:rsidP="006D22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C5AE0" w:rsidRPr="003A13F8">
        <w:rPr>
          <w:rFonts w:ascii="Times New Roman" w:hAnsi="Times New Roman"/>
          <w:sz w:val="28"/>
          <w:szCs w:val="28"/>
          <w:lang w:eastAsia="ru-RU"/>
        </w:rPr>
        <w:t>.</w:t>
      </w:r>
      <w:r w:rsidR="00310559">
        <w:rPr>
          <w:rFonts w:ascii="Times New Roman" w:hAnsi="Times New Roman"/>
          <w:sz w:val="28"/>
          <w:szCs w:val="28"/>
          <w:lang w:eastAsia="ru-RU"/>
        </w:rPr>
        <w:t xml:space="preserve"> Внести изменение</w:t>
      </w:r>
      <w:r w:rsidR="00D33CB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544BB8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</w:t>
      </w:r>
      <w:r w:rsidR="00D33CB6">
        <w:rPr>
          <w:rFonts w:ascii="Times New Roman" w:hAnsi="Times New Roman"/>
          <w:sz w:val="28"/>
          <w:szCs w:val="28"/>
          <w:lang w:eastAsia="ru-RU"/>
        </w:rPr>
        <w:t xml:space="preserve"> администрации м</w:t>
      </w:r>
      <w:r w:rsidR="00D33CB6">
        <w:rPr>
          <w:rFonts w:ascii="Times New Roman" w:hAnsi="Times New Roman"/>
          <w:sz w:val="28"/>
          <w:szCs w:val="28"/>
          <w:lang w:eastAsia="ru-RU"/>
        </w:rPr>
        <w:t>у</w:t>
      </w:r>
      <w:r w:rsidR="00D33CB6">
        <w:rPr>
          <w:rFonts w:ascii="Times New Roman" w:hAnsi="Times New Roman"/>
          <w:sz w:val="28"/>
          <w:szCs w:val="28"/>
          <w:lang w:eastAsia="ru-RU"/>
        </w:rPr>
        <w:t>ниципального образования город Горячи</w:t>
      </w:r>
      <w:r w:rsidR="00EF52D5">
        <w:rPr>
          <w:rFonts w:ascii="Times New Roman" w:hAnsi="Times New Roman"/>
          <w:sz w:val="28"/>
          <w:szCs w:val="28"/>
          <w:lang w:eastAsia="ru-RU"/>
        </w:rPr>
        <w:t>й Ключ Краснодарского края от 6 а</w:t>
      </w:r>
      <w:r w:rsidR="00EF52D5">
        <w:rPr>
          <w:rFonts w:ascii="Times New Roman" w:hAnsi="Times New Roman"/>
          <w:sz w:val="28"/>
          <w:szCs w:val="28"/>
          <w:lang w:eastAsia="ru-RU"/>
        </w:rPr>
        <w:t>п</w:t>
      </w:r>
      <w:r w:rsidR="00EF52D5">
        <w:rPr>
          <w:rFonts w:ascii="Times New Roman" w:hAnsi="Times New Roman"/>
          <w:sz w:val="28"/>
          <w:szCs w:val="28"/>
          <w:lang w:eastAsia="ru-RU"/>
        </w:rPr>
        <w:t>реля</w:t>
      </w:r>
      <w:r w:rsidR="00D33CB6">
        <w:rPr>
          <w:rFonts w:ascii="Times New Roman" w:hAnsi="Times New Roman"/>
          <w:sz w:val="28"/>
          <w:szCs w:val="28"/>
          <w:lang w:eastAsia="ru-RU"/>
        </w:rPr>
        <w:t xml:space="preserve"> 2022 г. </w:t>
      </w:r>
      <w:r w:rsidR="00EF52D5">
        <w:rPr>
          <w:rFonts w:ascii="Times New Roman" w:hAnsi="Times New Roman"/>
          <w:sz w:val="28"/>
          <w:szCs w:val="28"/>
          <w:lang w:eastAsia="ru-RU"/>
        </w:rPr>
        <w:t>№ 553</w:t>
      </w:r>
      <w:r w:rsidR="00D33CB6">
        <w:rPr>
          <w:rFonts w:ascii="Times New Roman" w:hAnsi="Times New Roman"/>
          <w:sz w:val="28"/>
          <w:szCs w:val="28"/>
          <w:lang w:eastAsia="ru-RU"/>
        </w:rPr>
        <w:t xml:space="preserve"> «Об утверждении</w:t>
      </w:r>
      <w:r w:rsidR="001C5A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52D5">
        <w:rPr>
          <w:rFonts w:ascii="Times New Roman" w:hAnsi="Times New Roman"/>
          <w:sz w:val="28"/>
          <w:szCs w:val="28"/>
          <w:lang w:eastAsia="ru-RU"/>
        </w:rPr>
        <w:t>Порядка предоставления участникам м</w:t>
      </w:r>
      <w:r w:rsidR="00EF52D5">
        <w:rPr>
          <w:rFonts w:ascii="Times New Roman" w:hAnsi="Times New Roman"/>
          <w:sz w:val="28"/>
          <w:szCs w:val="28"/>
          <w:lang w:eastAsia="ru-RU"/>
        </w:rPr>
        <w:t>у</w:t>
      </w:r>
      <w:r w:rsidR="00EF52D5">
        <w:rPr>
          <w:rFonts w:ascii="Times New Roman" w:hAnsi="Times New Roman"/>
          <w:sz w:val="28"/>
          <w:szCs w:val="28"/>
          <w:lang w:eastAsia="ru-RU"/>
        </w:rPr>
        <w:t>ниципал</w:t>
      </w:r>
      <w:r w:rsidR="003607C9">
        <w:rPr>
          <w:rFonts w:ascii="Times New Roman" w:hAnsi="Times New Roman"/>
          <w:sz w:val="28"/>
          <w:szCs w:val="28"/>
          <w:lang w:eastAsia="ru-RU"/>
        </w:rPr>
        <w:t>ьных ярмарок, органи</w:t>
      </w:r>
      <w:r w:rsidR="00EF52D5">
        <w:rPr>
          <w:rFonts w:ascii="Times New Roman" w:hAnsi="Times New Roman"/>
          <w:sz w:val="28"/>
          <w:szCs w:val="28"/>
          <w:lang w:eastAsia="ru-RU"/>
        </w:rPr>
        <w:t xml:space="preserve">заторами которых </w:t>
      </w:r>
      <w:r w:rsidR="003607C9">
        <w:rPr>
          <w:rFonts w:ascii="Times New Roman" w:hAnsi="Times New Roman"/>
          <w:sz w:val="28"/>
          <w:szCs w:val="28"/>
          <w:lang w:eastAsia="ru-RU"/>
        </w:rPr>
        <w:t>являются администрация м</w:t>
      </w:r>
      <w:r w:rsidR="003607C9">
        <w:rPr>
          <w:rFonts w:ascii="Times New Roman" w:hAnsi="Times New Roman"/>
          <w:sz w:val="28"/>
          <w:szCs w:val="28"/>
          <w:lang w:eastAsia="ru-RU"/>
        </w:rPr>
        <w:t>у</w:t>
      </w:r>
      <w:r w:rsidR="003607C9">
        <w:rPr>
          <w:rFonts w:ascii="Times New Roman" w:hAnsi="Times New Roman"/>
          <w:sz w:val="28"/>
          <w:szCs w:val="28"/>
          <w:lang w:eastAsia="ru-RU"/>
        </w:rPr>
        <w:t>ниципального образования город Горячий Ключ, администрации сельских о</w:t>
      </w:r>
      <w:r w:rsidR="003607C9">
        <w:rPr>
          <w:rFonts w:ascii="Times New Roman" w:hAnsi="Times New Roman"/>
          <w:sz w:val="28"/>
          <w:szCs w:val="28"/>
          <w:lang w:eastAsia="ru-RU"/>
        </w:rPr>
        <w:t>к</w:t>
      </w:r>
      <w:r w:rsidR="003607C9">
        <w:rPr>
          <w:rFonts w:ascii="Times New Roman" w:hAnsi="Times New Roman"/>
          <w:sz w:val="28"/>
          <w:szCs w:val="28"/>
          <w:lang w:eastAsia="ru-RU"/>
        </w:rPr>
        <w:t>ругов муниципального образования город Горячий Ключ, мест на муници</w:t>
      </w:r>
      <w:r w:rsidR="005B308E">
        <w:rPr>
          <w:rFonts w:ascii="Times New Roman" w:hAnsi="Times New Roman"/>
          <w:sz w:val="28"/>
          <w:szCs w:val="28"/>
          <w:lang w:eastAsia="ru-RU"/>
        </w:rPr>
        <w:t>-</w:t>
      </w:r>
      <w:r w:rsidR="003607C9">
        <w:rPr>
          <w:rFonts w:ascii="Times New Roman" w:hAnsi="Times New Roman"/>
          <w:sz w:val="28"/>
          <w:szCs w:val="28"/>
          <w:lang w:eastAsia="ru-RU"/>
        </w:rPr>
        <w:t>пальных ярмарках</w:t>
      </w:r>
      <w:r w:rsidR="003F15BB">
        <w:rPr>
          <w:rFonts w:ascii="Times New Roman" w:hAnsi="Times New Roman"/>
          <w:sz w:val="28"/>
          <w:szCs w:val="28"/>
          <w:lang w:eastAsia="ru-RU"/>
        </w:rPr>
        <w:t>»</w:t>
      </w:r>
      <w:r w:rsidR="001E03C2">
        <w:rPr>
          <w:rFonts w:ascii="Times New Roman" w:hAnsi="Times New Roman"/>
          <w:sz w:val="28"/>
          <w:szCs w:val="28"/>
        </w:rPr>
        <w:t xml:space="preserve">, дополнив пункт 2.2 </w:t>
      </w:r>
      <w:r w:rsidR="00112F05"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8204E7">
        <w:rPr>
          <w:rFonts w:ascii="Times New Roman" w:hAnsi="Times New Roman"/>
          <w:sz w:val="28"/>
          <w:szCs w:val="28"/>
        </w:rPr>
        <w:t>:</w:t>
      </w:r>
    </w:p>
    <w:p w:rsidR="0025293B" w:rsidRDefault="008204E7" w:rsidP="00010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555">
        <w:rPr>
          <w:rFonts w:ascii="Times New Roman" w:hAnsi="Times New Roman"/>
          <w:sz w:val="28"/>
          <w:szCs w:val="28"/>
        </w:rPr>
        <w:t xml:space="preserve">С целью </w:t>
      </w:r>
      <w:r w:rsidR="00183486">
        <w:rPr>
          <w:rFonts w:ascii="Times New Roman" w:hAnsi="Times New Roman"/>
          <w:sz w:val="28"/>
          <w:szCs w:val="28"/>
        </w:rPr>
        <w:t>увеличения</w:t>
      </w:r>
      <w:r w:rsidR="006A5862" w:rsidRPr="006A5862">
        <w:rPr>
          <w:rFonts w:ascii="Times New Roman" w:hAnsi="Times New Roman"/>
          <w:sz w:val="28"/>
          <w:szCs w:val="28"/>
        </w:rPr>
        <w:t xml:space="preserve"> ассортимента и разнообразия товаров, предлага</w:t>
      </w:r>
      <w:r w:rsidR="006A5862" w:rsidRPr="006A5862">
        <w:rPr>
          <w:rFonts w:ascii="Times New Roman" w:hAnsi="Times New Roman"/>
          <w:sz w:val="28"/>
          <w:szCs w:val="28"/>
        </w:rPr>
        <w:t>е</w:t>
      </w:r>
      <w:r w:rsidR="006A5862" w:rsidRPr="006A5862">
        <w:rPr>
          <w:rFonts w:ascii="Times New Roman" w:hAnsi="Times New Roman"/>
          <w:sz w:val="28"/>
          <w:szCs w:val="28"/>
        </w:rPr>
        <w:t>мых к реализации юридическими и физическими лицами</w:t>
      </w:r>
      <w:r w:rsidR="00CF7E4C">
        <w:rPr>
          <w:rFonts w:ascii="Times New Roman" w:hAnsi="Times New Roman"/>
          <w:sz w:val="28"/>
          <w:szCs w:val="28"/>
        </w:rPr>
        <w:t xml:space="preserve"> на ярмарке</w:t>
      </w:r>
      <w:r w:rsidR="00C726FD">
        <w:rPr>
          <w:rFonts w:ascii="Times New Roman" w:hAnsi="Times New Roman"/>
          <w:sz w:val="28"/>
          <w:szCs w:val="28"/>
        </w:rPr>
        <w:t>,</w:t>
      </w:r>
      <w:r w:rsidR="00FA7E22">
        <w:rPr>
          <w:rFonts w:ascii="Times New Roman" w:hAnsi="Times New Roman"/>
          <w:sz w:val="28"/>
          <w:szCs w:val="28"/>
        </w:rPr>
        <w:t xml:space="preserve"> заявл</w:t>
      </w:r>
      <w:r w:rsidR="001C34BF">
        <w:rPr>
          <w:rFonts w:ascii="Times New Roman" w:hAnsi="Times New Roman"/>
          <w:sz w:val="28"/>
          <w:szCs w:val="28"/>
        </w:rPr>
        <w:t xml:space="preserve">ение подаётся на </w:t>
      </w:r>
      <w:r w:rsidR="0025293B">
        <w:rPr>
          <w:rFonts w:ascii="Times New Roman" w:hAnsi="Times New Roman"/>
          <w:sz w:val="28"/>
          <w:szCs w:val="28"/>
        </w:rPr>
        <w:t>одно место.».</w:t>
      </w:r>
    </w:p>
    <w:p w:rsidR="006F0906" w:rsidRPr="00EB47A3" w:rsidRDefault="00B53BCB" w:rsidP="00EB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0906" w:rsidRPr="00EB47A3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(Серебряк</w:t>
      </w:r>
      <w:r w:rsidR="006F0906" w:rsidRPr="00EB47A3">
        <w:rPr>
          <w:rFonts w:ascii="Times New Roman" w:hAnsi="Times New Roman"/>
          <w:sz w:val="28"/>
          <w:szCs w:val="28"/>
        </w:rPr>
        <w:t>о</w:t>
      </w:r>
      <w:r w:rsidR="006F0906" w:rsidRPr="00EB47A3">
        <w:rPr>
          <w:rFonts w:ascii="Times New Roman" w:hAnsi="Times New Roman"/>
          <w:sz w:val="28"/>
          <w:szCs w:val="28"/>
        </w:rPr>
        <w:t xml:space="preserve">ва Е.Е.) обеспечить опубликование настоящего постановления на официальном </w:t>
      </w:r>
      <w:r w:rsidR="006F0906" w:rsidRPr="00EB47A3">
        <w:rPr>
          <w:rFonts w:ascii="Times New Roman" w:hAnsi="Times New Roman"/>
          <w:sz w:val="28"/>
          <w:szCs w:val="28"/>
        </w:rPr>
        <w:lastRenderedPageBreak/>
        <w:t>сайте администрации муниципального образования город Горячий Ключ в сети «Интернет».</w:t>
      </w:r>
    </w:p>
    <w:p w:rsidR="006F0906" w:rsidRPr="00EB47A3" w:rsidRDefault="00B53BCB" w:rsidP="00EB47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0906" w:rsidRPr="00EB47A3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</w:t>
      </w:r>
      <w:r w:rsidR="006F0906" w:rsidRPr="00EB47A3">
        <w:rPr>
          <w:rFonts w:ascii="Times New Roman" w:hAnsi="Times New Roman"/>
          <w:sz w:val="28"/>
          <w:szCs w:val="28"/>
        </w:rPr>
        <w:t>и</w:t>
      </w:r>
      <w:r w:rsidR="006F0906" w:rsidRPr="00EB47A3">
        <w:rPr>
          <w:rFonts w:ascii="Times New Roman" w:hAnsi="Times New Roman"/>
          <w:sz w:val="28"/>
          <w:szCs w:val="28"/>
        </w:rPr>
        <w:t>ального опубликования.</w:t>
      </w:r>
    </w:p>
    <w:p w:rsidR="006F0906" w:rsidRPr="00EB47A3" w:rsidRDefault="006F0906" w:rsidP="004A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906" w:rsidRPr="00EB47A3" w:rsidRDefault="006F0906" w:rsidP="004A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906" w:rsidRPr="00EB47A3" w:rsidRDefault="006F0906" w:rsidP="004A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7A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209E7" w:rsidRPr="00EB47A3" w:rsidRDefault="006F0906" w:rsidP="004A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7A3">
        <w:rPr>
          <w:rFonts w:ascii="Times New Roman" w:hAnsi="Times New Roman"/>
          <w:sz w:val="28"/>
          <w:szCs w:val="28"/>
        </w:rPr>
        <w:t>город Горячий Ключ                                                                     С.В. Белопольский</w:t>
      </w:r>
    </w:p>
    <w:sectPr w:rsidR="004209E7" w:rsidRPr="00EB47A3" w:rsidSect="009872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B8" w:rsidRDefault="00F43CB8" w:rsidP="000D2241">
      <w:pPr>
        <w:spacing w:after="0" w:line="240" w:lineRule="auto"/>
      </w:pPr>
      <w:r>
        <w:separator/>
      </w:r>
    </w:p>
  </w:endnote>
  <w:endnote w:type="continuationSeparator" w:id="0">
    <w:p w:rsidR="00F43CB8" w:rsidRDefault="00F43CB8" w:rsidP="000D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B8" w:rsidRPr="00702BCB" w:rsidRDefault="00F43CB8" w:rsidP="00702BCB">
    <w:pPr>
      <w:pStyle w:val="affff2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B8" w:rsidRPr="005B3D75" w:rsidRDefault="00F43CB8" w:rsidP="005B3D75">
    <w:pPr>
      <w:pStyle w:val="affff2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B8" w:rsidRDefault="00F43CB8" w:rsidP="000D2241">
      <w:pPr>
        <w:spacing w:after="0" w:line="240" w:lineRule="auto"/>
      </w:pPr>
      <w:r>
        <w:separator/>
      </w:r>
    </w:p>
  </w:footnote>
  <w:footnote w:type="continuationSeparator" w:id="0">
    <w:p w:rsidR="00F43CB8" w:rsidRDefault="00F43CB8" w:rsidP="000D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820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3CB8" w:rsidRPr="00A3732B" w:rsidRDefault="00F43CB8" w:rsidP="00A3732B">
        <w:pPr>
          <w:pStyle w:val="affff0"/>
          <w:tabs>
            <w:tab w:val="clear" w:pos="4677"/>
            <w:tab w:val="clear" w:pos="9355"/>
          </w:tabs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A3732B">
          <w:rPr>
            <w:rFonts w:ascii="Times New Roman" w:hAnsi="Times New Roman"/>
            <w:sz w:val="24"/>
            <w:szCs w:val="24"/>
          </w:rPr>
          <w:fldChar w:fldCharType="begin"/>
        </w:r>
        <w:r w:rsidRPr="00A373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3732B">
          <w:rPr>
            <w:rFonts w:ascii="Times New Roman" w:hAnsi="Times New Roman"/>
            <w:sz w:val="24"/>
            <w:szCs w:val="24"/>
          </w:rPr>
          <w:fldChar w:fldCharType="separate"/>
        </w:r>
        <w:r w:rsidR="009872DF">
          <w:rPr>
            <w:rFonts w:ascii="Times New Roman" w:hAnsi="Times New Roman"/>
            <w:noProof/>
            <w:sz w:val="24"/>
            <w:szCs w:val="24"/>
          </w:rPr>
          <w:t>2</w:t>
        </w:r>
        <w:r w:rsidRPr="00A373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B8" w:rsidRPr="005B3D75" w:rsidRDefault="00F43CB8" w:rsidP="005B3D75">
    <w:pPr>
      <w:pStyle w:val="affff0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49"/>
    <w:multiLevelType w:val="multilevel"/>
    <w:tmpl w:val="6652B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B0C448D"/>
    <w:multiLevelType w:val="hybridMultilevel"/>
    <w:tmpl w:val="14B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6031"/>
    <w:multiLevelType w:val="hybridMultilevel"/>
    <w:tmpl w:val="1CD6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109B"/>
    <w:multiLevelType w:val="hybridMultilevel"/>
    <w:tmpl w:val="14B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D0216E"/>
    <w:rsid w:val="000046B9"/>
    <w:rsid w:val="00010EF2"/>
    <w:rsid w:val="00014ADE"/>
    <w:rsid w:val="00014AF6"/>
    <w:rsid w:val="00023597"/>
    <w:rsid w:val="000300C8"/>
    <w:rsid w:val="00031C70"/>
    <w:rsid w:val="000334A6"/>
    <w:rsid w:val="00033E6A"/>
    <w:rsid w:val="00035ADF"/>
    <w:rsid w:val="00037347"/>
    <w:rsid w:val="00042353"/>
    <w:rsid w:val="00043A67"/>
    <w:rsid w:val="00060284"/>
    <w:rsid w:val="00064982"/>
    <w:rsid w:val="000747E6"/>
    <w:rsid w:val="000863F8"/>
    <w:rsid w:val="00086BFA"/>
    <w:rsid w:val="000904D1"/>
    <w:rsid w:val="00094004"/>
    <w:rsid w:val="0009550C"/>
    <w:rsid w:val="000A22DA"/>
    <w:rsid w:val="000A247A"/>
    <w:rsid w:val="000A2CE0"/>
    <w:rsid w:val="000A64A3"/>
    <w:rsid w:val="000B1EE7"/>
    <w:rsid w:val="000B308D"/>
    <w:rsid w:val="000C30C5"/>
    <w:rsid w:val="000C4D5F"/>
    <w:rsid w:val="000C721C"/>
    <w:rsid w:val="000C79A0"/>
    <w:rsid w:val="000D2241"/>
    <w:rsid w:val="000D400C"/>
    <w:rsid w:val="000D5642"/>
    <w:rsid w:val="000E06F6"/>
    <w:rsid w:val="000E1E09"/>
    <w:rsid w:val="000E5338"/>
    <w:rsid w:val="000E5B7A"/>
    <w:rsid w:val="000F52EC"/>
    <w:rsid w:val="00101585"/>
    <w:rsid w:val="00112ACF"/>
    <w:rsid w:val="00112F05"/>
    <w:rsid w:val="001146C2"/>
    <w:rsid w:val="00114CDF"/>
    <w:rsid w:val="001172FE"/>
    <w:rsid w:val="001238F4"/>
    <w:rsid w:val="001409C1"/>
    <w:rsid w:val="00140FE6"/>
    <w:rsid w:val="00162003"/>
    <w:rsid w:val="00166545"/>
    <w:rsid w:val="0016722A"/>
    <w:rsid w:val="00167D46"/>
    <w:rsid w:val="00167FFD"/>
    <w:rsid w:val="001704A1"/>
    <w:rsid w:val="0017545C"/>
    <w:rsid w:val="00176D11"/>
    <w:rsid w:val="00180375"/>
    <w:rsid w:val="00183486"/>
    <w:rsid w:val="00184A53"/>
    <w:rsid w:val="0019230E"/>
    <w:rsid w:val="00195F0E"/>
    <w:rsid w:val="00196AE2"/>
    <w:rsid w:val="001A1D0D"/>
    <w:rsid w:val="001B367A"/>
    <w:rsid w:val="001B60BF"/>
    <w:rsid w:val="001C34BF"/>
    <w:rsid w:val="001C5AE0"/>
    <w:rsid w:val="001D268C"/>
    <w:rsid w:val="001D7401"/>
    <w:rsid w:val="001E00B4"/>
    <w:rsid w:val="001E03C2"/>
    <w:rsid w:val="001E33E9"/>
    <w:rsid w:val="001F2BFB"/>
    <w:rsid w:val="001F3B1E"/>
    <w:rsid w:val="001F5BE7"/>
    <w:rsid w:val="00203B31"/>
    <w:rsid w:val="00203EAF"/>
    <w:rsid w:val="00204C57"/>
    <w:rsid w:val="00206DBC"/>
    <w:rsid w:val="00207B9B"/>
    <w:rsid w:val="00210897"/>
    <w:rsid w:val="00213F2B"/>
    <w:rsid w:val="002157D8"/>
    <w:rsid w:val="00224328"/>
    <w:rsid w:val="00232129"/>
    <w:rsid w:val="00240475"/>
    <w:rsid w:val="002438B2"/>
    <w:rsid w:val="0024561E"/>
    <w:rsid w:val="0025293B"/>
    <w:rsid w:val="00257E45"/>
    <w:rsid w:val="00260EA7"/>
    <w:rsid w:val="00263A69"/>
    <w:rsid w:val="0027062C"/>
    <w:rsid w:val="00271115"/>
    <w:rsid w:val="00272B5B"/>
    <w:rsid w:val="00273B72"/>
    <w:rsid w:val="00275818"/>
    <w:rsid w:val="00280E79"/>
    <w:rsid w:val="002831AD"/>
    <w:rsid w:val="00286EAC"/>
    <w:rsid w:val="00295EBF"/>
    <w:rsid w:val="002A2D8A"/>
    <w:rsid w:val="002A4796"/>
    <w:rsid w:val="002A52AA"/>
    <w:rsid w:val="002A587E"/>
    <w:rsid w:val="002C1B41"/>
    <w:rsid w:val="002C3EC3"/>
    <w:rsid w:val="002C51B0"/>
    <w:rsid w:val="002C7CCD"/>
    <w:rsid w:val="002D0C2B"/>
    <w:rsid w:val="002E01E8"/>
    <w:rsid w:val="002E3772"/>
    <w:rsid w:val="002F5B91"/>
    <w:rsid w:val="0030499C"/>
    <w:rsid w:val="00310559"/>
    <w:rsid w:val="00311D09"/>
    <w:rsid w:val="003140FA"/>
    <w:rsid w:val="00315FE7"/>
    <w:rsid w:val="003170CD"/>
    <w:rsid w:val="003201C9"/>
    <w:rsid w:val="00320E46"/>
    <w:rsid w:val="00323EB8"/>
    <w:rsid w:val="00334757"/>
    <w:rsid w:val="003347F1"/>
    <w:rsid w:val="003376CB"/>
    <w:rsid w:val="00346249"/>
    <w:rsid w:val="003529F8"/>
    <w:rsid w:val="00354058"/>
    <w:rsid w:val="003600AB"/>
    <w:rsid w:val="003607C9"/>
    <w:rsid w:val="003663FB"/>
    <w:rsid w:val="003820A9"/>
    <w:rsid w:val="00397456"/>
    <w:rsid w:val="003A0728"/>
    <w:rsid w:val="003A13F8"/>
    <w:rsid w:val="003B1FE9"/>
    <w:rsid w:val="003B5670"/>
    <w:rsid w:val="003B64D7"/>
    <w:rsid w:val="003C2A8C"/>
    <w:rsid w:val="003E0829"/>
    <w:rsid w:val="003E084E"/>
    <w:rsid w:val="003E726E"/>
    <w:rsid w:val="003E7991"/>
    <w:rsid w:val="003F0E25"/>
    <w:rsid w:val="003F15BB"/>
    <w:rsid w:val="003F1D8E"/>
    <w:rsid w:val="00400604"/>
    <w:rsid w:val="00403C5F"/>
    <w:rsid w:val="00413BA3"/>
    <w:rsid w:val="00414BBE"/>
    <w:rsid w:val="004209E7"/>
    <w:rsid w:val="00425AF2"/>
    <w:rsid w:val="00432C46"/>
    <w:rsid w:val="00433B90"/>
    <w:rsid w:val="00434922"/>
    <w:rsid w:val="00440BDF"/>
    <w:rsid w:val="0044354C"/>
    <w:rsid w:val="00444F71"/>
    <w:rsid w:val="00452E68"/>
    <w:rsid w:val="004552CE"/>
    <w:rsid w:val="0045670A"/>
    <w:rsid w:val="00460E78"/>
    <w:rsid w:val="00460F10"/>
    <w:rsid w:val="00463A96"/>
    <w:rsid w:val="00463B54"/>
    <w:rsid w:val="00464430"/>
    <w:rsid w:val="00472477"/>
    <w:rsid w:val="00473074"/>
    <w:rsid w:val="0048661F"/>
    <w:rsid w:val="00487981"/>
    <w:rsid w:val="00491FE8"/>
    <w:rsid w:val="00493706"/>
    <w:rsid w:val="004A27E3"/>
    <w:rsid w:val="004A353F"/>
    <w:rsid w:val="004A3D81"/>
    <w:rsid w:val="004A5B3C"/>
    <w:rsid w:val="004A6161"/>
    <w:rsid w:val="004A6B53"/>
    <w:rsid w:val="004C3803"/>
    <w:rsid w:val="004C6014"/>
    <w:rsid w:val="004C6AFE"/>
    <w:rsid w:val="004D071E"/>
    <w:rsid w:val="004D0B32"/>
    <w:rsid w:val="004D2B6A"/>
    <w:rsid w:val="004D55C8"/>
    <w:rsid w:val="004D593A"/>
    <w:rsid w:val="004E0E7B"/>
    <w:rsid w:val="004E7351"/>
    <w:rsid w:val="004E7671"/>
    <w:rsid w:val="004F5094"/>
    <w:rsid w:val="00502289"/>
    <w:rsid w:val="00520F20"/>
    <w:rsid w:val="00520F3C"/>
    <w:rsid w:val="0052266F"/>
    <w:rsid w:val="0052432E"/>
    <w:rsid w:val="0053208A"/>
    <w:rsid w:val="00532A7D"/>
    <w:rsid w:val="00537F67"/>
    <w:rsid w:val="00542018"/>
    <w:rsid w:val="00543568"/>
    <w:rsid w:val="005442BD"/>
    <w:rsid w:val="00544BB8"/>
    <w:rsid w:val="0054602D"/>
    <w:rsid w:val="0055077B"/>
    <w:rsid w:val="00551D9F"/>
    <w:rsid w:val="00557EBA"/>
    <w:rsid w:val="00563FDC"/>
    <w:rsid w:val="00567356"/>
    <w:rsid w:val="00573227"/>
    <w:rsid w:val="00577409"/>
    <w:rsid w:val="005843A8"/>
    <w:rsid w:val="005849FC"/>
    <w:rsid w:val="005861FE"/>
    <w:rsid w:val="00587831"/>
    <w:rsid w:val="00587F2D"/>
    <w:rsid w:val="00591684"/>
    <w:rsid w:val="00594852"/>
    <w:rsid w:val="005953D8"/>
    <w:rsid w:val="005956B6"/>
    <w:rsid w:val="005A5CE3"/>
    <w:rsid w:val="005B2D9A"/>
    <w:rsid w:val="005B308E"/>
    <w:rsid w:val="005B3D75"/>
    <w:rsid w:val="005C00BF"/>
    <w:rsid w:val="005C3A5C"/>
    <w:rsid w:val="005C428B"/>
    <w:rsid w:val="005D3012"/>
    <w:rsid w:val="005D5299"/>
    <w:rsid w:val="005E2365"/>
    <w:rsid w:val="005E2555"/>
    <w:rsid w:val="005E27E5"/>
    <w:rsid w:val="005E4985"/>
    <w:rsid w:val="005E54EA"/>
    <w:rsid w:val="00604C0E"/>
    <w:rsid w:val="00605BA9"/>
    <w:rsid w:val="00605CE9"/>
    <w:rsid w:val="006132CE"/>
    <w:rsid w:val="00613334"/>
    <w:rsid w:val="00615382"/>
    <w:rsid w:val="00623CC5"/>
    <w:rsid w:val="00624575"/>
    <w:rsid w:val="00626B65"/>
    <w:rsid w:val="006329BA"/>
    <w:rsid w:val="006461D3"/>
    <w:rsid w:val="006476AF"/>
    <w:rsid w:val="006524A6"/>
    <w:rsid w:val="006551E2"/>
    <w:rsid w:val="00661170"/>
    <w:rsid w:val="00666A82"/>
    <w:rsid w:val="006674B0"/>
    <w:rsid w:val="0067124A"/>
    <w:rsid w:val="00671E82"/>
    <w:rsid w:val="00676D65"/>
    <w:rsid w:val="00677E9D"/>
    <w:rsid w:val="006828C4"/>
    <w:rsid w:val="00684E32"/>
    <w:rsid w:val="0068563E"/>
    <w:rsid w:val="006961B3"/>
    <w:rsid w:val="0069632A"/>
    <w:rsid w:val="006969E6"/>
    <w:rsid w:val="00697133"/>
    <w:rsid w:val="006978BB"/>
    <w:rsid w:val="006A0100"/>
    <w:rsid w:val="006A47C3"/>
    <w:rsid w:val="006A5862"/>
    <w:rsid w:val="006A6292"/>
    <w:rsid w:val="006B013A"/>
    <w:rsid w:val="006B14B9"/>
    <w:rsid w:val="006B4FD8"/>
    <w:rsid w:val="006B57D4"/>
    <w:rsid w:val="006C501B"/>
    <w:rsid w:val="006C5460"/>
    <w:rsid w:val="006D2215"/>
    <w:rsid w:val="006E55E3"/>
    <w:rsid w:val="006F0906"/>
    <w:rsid w:val="006F5D58"/>
    <w:rsid w:val="00702BCB"/>
    <w:rsid w:val="007050EE"/>
    <w:rsid w:val="00706391"/>
    <w:rsid w:val="00713EEB"/>
    <w:rsid w:val="0071481B"/>
    <w:rsid w:val="00715BF9"/>
    <w:rsid w:val="00721B65"/>
    <w:rsid w:val="0073308C"/>
    <w:rsid w:val="0073523F"/>
    <w:rsid w:val="00741D9A"/>
    <w:rsid w:val="0074385C"/>
    <w:rsid w:val="0074576B"/>
    <w:rsid w:val="007458F5"/>
    <w:rsid w:val="00745971"/>
    <w:rsid w:val="00753D06"/>
    <w:rsid w:val="00753F04"/>
    <w:rsid w:val="007545D3"/>
    <w:rsid w:val="00755459"/>
    <w:rsid w:val="00755591"/>
    <w:rsid w:val="00755BCD"/>
    <w:rsid w:val="00773AF6"/>
    <w:rsid w:val="00783999"/>
    <w:rsid w:val="007938DF"/>
    <w:rsid w:val="00794806"/>
    <w:rsid w:val="0079719C"/>
    <w:rsid w:val="007A64AE"/>
    <w:rsid w:val="007A7174"/>
    <w:rsid w:val="007A7744"/>
    <w:rsid w:val="007B1E78"/>
    <w:rsid w:val="007B25F8"/>
    <w:rsid w:val="007B3935"/>
    <w:rsid w:val="007B5EAA"/>
    <w:rsid w:val="007B6764"/>
    <w:rsid w:val="007C215F"/>
    <w:rsid w:val="007C5BE6"/>
    <w:rsid w:val="007D1182"/>
    <w:rsid w:val="007D79A5"/>
    <w:rsid w:val="007E2B47"/>
    <w:rsid w:val="007F4DA5"/>
    <w:rsid w:val="007F54C4"/>
    <w:rsid w:val="007F5F84"/>
    <w:rsid w:val="008204E7"/>
    <w:rsid w:val="00824425"/>
    <w:rsid w:val="008251E2"/>
    <w:rsid w:val="00827660"/>
    <w:rsid w:val="00831ECC"/>
    <w:rsid w:val="008364CF"/>
    <w:rsid w:val="00836657"/>
    <w:rsid w:val="00837B56"/>
    <w:rsid w:val="00837BC6"/>
    <w:rsid w:val="00840E5B"/>
    <w:rsid w:val="008410ED"/>
    <w:rsid w:val="00842CF6"/>
    <w:rsid w:val="00847B45"/>
    <w:rsid w:val="00852A44"/>
    <w:rsid w:val="008533F9"/>
    <w:rsid w:val="00853A89"/>
    <w:rsid w:val="00854832"/>
    <w:rsid w:val="008573A8"/>
    <w:rsid w:val="00861F40"/>
    <w:rsid w:val="00870619"/>
    <w:rsid w:val="008706D9"/>
    <w:rsid w:val="00870F1E"/>
    <w:rsid w:val="008826BE"/>
    <w:rsid w:val="008868CF"/>
    <w:rsid w:val="00887478"/>
    <w:rsid w:val="0089733F"/>
    <w:rsid w:val="008A1C6C"/>
    <w:rsid w:val="008A52BA"/>
    <w:rsid w:val="008A7CFC"/>
    <w:rsid w:val="008B2445"/>
    <w:rsid w:val="008B6D46"/>
    <w:rsid w:val="008C14F0"/>
    <w:rsid w:val="008C25F0"/>
    <w:rsid w:val="008C45CD"/>
    <w:rsid w:val="008C4996"/>
    <w:rsid w:val="008E395E"/>
    <w:rsid w:val="008F136E"/>
    <w:rsid w:val="008F372F"/>
    <w:rsid w:val="008F4ACC"/>
    <w:rsid w:val="008F532C"/>
    <w:rsid w:val="008F666F"/>
    <w:rsid w:val="009033E4"/>
    <w:rsid w:val="00903B14"/>
    <w:rsid w:val="00907147"/>
    <w:rsid w:val="00907C19"/>
    <w:rsid w:val="009137EB"/>
    <w:rsid w:val="00913929"/>
    <w:rsid w:val="0091782D"/>
    <w:rsid w:val="009206ED"/>
    <w:rsid w:val="00924079"/>
    <w:rsid w:val="00936103"/>
    <w:rsid w:val="0094166E"/>
    <w:rsid w:val="00941F24"/>
    <w:rsid w:val="00943344"/>
    <w:rsid w:val="009446AC"/>
    <w:rsid w:val="00944B18"/>
    <w:rsid w:val="0095088D"/>
    <w:rsid w:val="00957E5A"/>
    <w:rsid w:val="00963BCD"/>
    <w:rsid w:val="009679B3"/>
    <w:rsid w:val="009734C8"/>
    <w:rsid w:val="00973C3C"/>
    <w:rsid w:val="00976BFC"/>
    <w:rsid w:val="00980A5B"/>
    <w:rsid w:val="009872DF"/>
    <w:rsid w:val="009903B5"/>
    <w:rsid w:val="00990B01"/>
    <w:rsid w:val="009915BE"/>
    <w:rsid w:val="00993E94"/>
    <w:rsid w:val="00994DA9"/>
    <w:rsid w:val="009A0765"/>
    <w:rsid w:val="009B7843"/>
    <w:rsid w:val="009D5F65"/>
    <w:rsid w:val="009D64F6"/>
    <w:rsid w:val="009E471B"/>
    <w:rsid w:val="009E5A19"/>
    <w:rsid w:val="009F6750"/>
    <w:rsid w:val="00A02601"/>
    <w:rsid w:val="00A04B1E"/>
    <w:rsid w:val="00A05FA6"/>
    <w:rsid w:val="00A0626D"/>
    <w:rsid w:val="00A13011"/>
    <w:rsid w:val="00A13C75"/>
    <w:rsid w:val="00A16E67"/>
    <w:rsid w:val="00A21140"/>
    <w:rsid w:val="00A27B4E"/>
    <w:rsid w:val="00A32727"/>
    <w:rsid w:val="00A3732B"/>
    <w:rsid w:val="00A529DC"/>
    <w:rsid w:val="00A52A7C"/>
    <w:rsid w:val="00A544E9"/>
    <w:rsid w:val="00A60F68"/>
    <w:rsid w:val="00A667D5"/>
    <w:rsid w:val="00A6713E"/>
    <w:rsid w:val="00A84F47"/>
    <w:rsid w:val="00A859AE"/>
    <w:rsid w:val="00A85B72"/>
    <w:rsid w:val="00A85BE7"/>
    <w:rsid w:val="00A96CA1"/>
    <w:rsid w:val="00AC7256"/>
    <w:rsid w:val="00AC78FE"/>
    <w:rsid w:val="00AC7A4B"/>
    <w:rsid w:val="00AE6507"/>
    <w:rsid w:val="00AF196C"/>
    <w:rsid w:val="00AF2D1A"/>
    <w:rsid w:val="00AF3B01"/>
    <w:rsid w:val="00B00679"/>
    <w:rsid w:val="00B042F9"/>
    <w:rsid w:val="00B067F9"/>
    <w:rsid w:val="00B125ED"/>
    <w:rsid w:val="00B14869"/>
    <w:rsid w:val="00B16960"/>
    <w:rsid w:val="00B1791C"/>
    <w:rsid w:val="00B244E9"/>
    <w:rsid w:val="00B3031D"/>
    <w:rsid w:val="00B30F61"/>
    <w:rsid w:val="00B316E4"/>
    <w:rsid w:val="00B403F7"/>
    <w:rsid w:val="00B421EB"/>
    <w:rsid w:val="00B52F99"/>
    <w:rsid w:val="00B5372D"/>
    <w:rsid w:val="00B53BCB"/>
    <w:rsid w:val="00B5410B"/>
    <w:rsid w:val="00B662B9"/>
    <w:rsid w:val="00B66876"/>
    <w:rsid w:val="00B70304"/>
    <w:rsid w:val="00B71864"/>
    <w:rsid w:val="00B74F6F"/>
    <w:rsid w:val="00B87F3E"/>
    <w:rsid w:val="00B930FA"/>
    <w:rsid w:val="00B932FE"/>
    <w:rsid w:val="00B93423"/>
    <w:rsid w:val="00B942B7"/>
    <w:rsid w:val="00BA2B8E"/>
    <w:rsid w:val="00BA7C5C"/>
    <w:rsid w:val="00BB371C"/>
    <w:rsid w:val="00BB6B43"/>
    <w:rsid w:val="00BC2DFE"/>
    <w:rsid w:val="00BE0A42"/>
    <w:rsid w:val="00BE2018"/>
    <w:rsid w:val="00BE31EB"/>
    <w:rsid w:val="00BF057A"/>
    <w:rsid w:val="00BF24C3"/>
    <w:rsid w:val="00BF5C89"/>
    <w:rsid w:val="00C029EB"/>
    <w:rsid w:val="00C03B57"/>
    <w:rsid w:val="00C0479A"/>
    <w:rsid w:val="00C1193C"/>
    <w:rsid w:val="00C14A66"/>
    <w:rsid w:val="00C15F8D"/>
    <w:rsid w:val="00C244BD"/>
    <w:rsid w:val="00C2494C"/>
    <w:rsid w:val="00C2542F"/>
    <w:rsid w:val="00C30D5D"/>
    <w:rsid w:val="00C315B5"/>
    <w:rsid w:val="00C42FD2"/>
    <w:rsid w:val="00C4446F"/>
    <w:rsid w:val="00C47EBB"/>
    <w:rsid w:val="00C51921"/>
    <w:rsid w:val="00C56492"/>
    <w:rsid w:val="00C56B3B"/>
    <w:rsid w:val="00C57E82"/>
    <w:rsid w:val="00C60A07"/>
    <w:rsid w:val="00C66C1C"/>
    <w:rsid w:val="00C67DF4"/>
    <w:rsid w:val="00C726FD"/>
    <w:rsid w:val="00C75403"/>
    <w:rsid w:val="00C8295B"/>
    <w:rsid w:val="00C83DB6"/>
    <w:rsid w:val="00C9408A"/>
    <w:rsid w:val="00C95CA1"/>
    <w:rsid w:val="00C9632F"/>
    <w:rsid w:val="00C96E9F"/>
    <w:rsid w:val="00CA0E1A"/>
    <w:rsid w:val="00CA1D90"/>
    <w:rsid w:val="00CA3517"/>
    <w:rsid w:val="00CA4503"/>
    <w:rsid w:val="00CA6640"/>
    <w:rsid w:val="00CA6CCA"/>
    <w:rsid w:val="00CA6F58"/>
    <w:rsid w:val="00CB13B1"/>
    <w:rsid w:val="00CB6E7B"/>
    <w:rsid w:val="00CB7B23"/>
    <w:rsid w:val="00CB7DA1"/>
    <w:rsid w:val="00CC0616"/>
    <w:rsid w:val="00CC2888"/>
    <w:rsid w:val="00CC4BCF"/>
    <w:rsid w:val="00CC4D7C"/>
    <w:rsid w:val="00CD68AE"/>
    <w:rsid w:val="00CD6A1A"/>
    <w:rsid w:val="00CD78B3"/>
    <w:rsid w:val="00CE558D"/>
    <w:rsid w:val="00CE567A"/>
    <w:rsid w:val="00CE7C73"/>
    <w:rsid w:val="00CF076D"/>
    <w:rsid w:val="00CF133D"/>
    <w:rsid w:val="00CF7E4C"/>
    <w:rsid w:val="00D0057C"/>
    <w:rsid w:val="00D0216E"/>
    <w:rsid w:val="00D059D6"/>
    <w:rsid w:val="00D07D7B"/>
    <w:rsid w:val="00D153EC"/>
    <w:rsid w:val="00D17916"/>
    <w:rsid w:val="00D17A7A"/>
    <w:rsid w:val="00D20F8F"/>
    <w:rsid w:val="00D33CB6"/>
    <w:rsid w:val="00D33DE0"/>
    <w:rsid w:val="00D357E7"/>
    <w:rsid w:val="00D363E0"/>
    <w:rsid w:val="00D42CDD"/>
    <w:rsid w:val="00D47AC8"/>
    <w:rsid w:val="00D519D0"/>
    <w:rsid w:val="00D54AB0"/>
    <w:rsid w:val="00D55696"/>
    <w:rsid w:val="00D55BBC"/>
    <w:rsid w:val="00D55F46"/>
    <w:rsid w:val="00D57055"/>
    <w:rsid w:val="00D676D2"/>
    <w:rsid w:val="00D7060C"/>
    <w:rsid w:val="00D73154"/>
    <w:rsid w:val="00D7444F"/>
    <w:rsid w:val="00D75150"/>
    <w:rsid w:val="00D7548B"/>
    <w:rsid w:val="00D755EB"/>
    <w:rsid w:val="00D76E64"/>
    <w:rsid w:val="00D91482"/>
    <w:rsid w:val="00D92692"/>
    <w:rsid w:val="00D93C66"/>
    <w:rsid w:val="00D94068"/>
    <w:rsid w:val="00D96604"/>
    <w:rsid w:val="00D96ACF"/>
    <w:rsid w:val="00DA0182"/>
    <w:rsid w:val="00DA2FD1"/>
    <w:rsid w:val="00DA3023"/>
    <w:rsid w:val="00DA314E"/>
    <w:rsid w:val="00DA7ECA"/>
    <w:rsid w:val="00DB3C3D"/>
    <w:rsid w:val="00DC19F3"/>
    <w:rsid w:val="00DC1A2F"/>
    <w:rsid w:val="00DC2680"/>
    <w:rsid w:val="00DC3E32"/>
    <w:rsid w:val="00DC4909"/>
    <w:rsid w:val="00DC7619"/>
    <w:rsid w:val="00DD18CE"/>
    <w:rsid w:val="00DD4732"/>
    <w:rsid w:val="00DE0F37"/>
    <w:rsid w:val="00DE3965"/>
    <w:rsid w:val="00DE73C8"/>
    <w:rsid w:val="00DE7924"/>
    <w:rsid w:val="00DF289A"/>
    <w:rsid w:val="00DF2AAD"/>
    <w:rsid w:val="00DF43D1"/>
    <w:rsid w:val="00E00A11"/>
    <w:rsid w:val="00E04F99"/>
    <w:rsid w:val="00E11EF6"/>
    <w:rsid w:val="00E14010"/>
    <w:rsid w:val="00E156EA"/>
    <w:rsid w:val="00E24E41"/>
    <w:rsid w:val="00E27B38"/>
    <w:rsid w:val="00E300CF"/>
    <w:rsid w:val="00E33548"/>
    <w:rsid w:val="00E33949"/>
    <w:rsid w:val="00E435D2"/>
    <w:rsid w:val="00E529A6"/>
    <w:rsid w:val="00E536F1"/>
    <w:rsid w:val="00E53E61"/>
    <w:rsid w:val="00E54B66"/>
    <w:rsid w:val="00E54EDB"/>
    <w:rsid w:val="00E57653"/>
    <w:rsid w:val="00E57695"/>
    <w:rsid w:val="00E61E7C"/>
    <w:rsid w:val="00E62B05"/>
    <w:rsid w:val="00E62B77"/>
    <w:rsid w:val="00E6603A"/>
    <w:rsid w:val="00E6707A"/>
    <w:rsid w:val="00E72D36"/>
    <w:rsid w:val="00E744DD"/>
    <w:rsid w:val="00E87D07"/>
    <w:rsid w:val="00E87D8C"/>
    <w:rsid w:val="00E87DDB"/>
    <w:rsid w:val="00EA2C55"/>
    <w:rsid w:val="00EA492B"/>
    <w:rsid w:val="00EB189A"/>
    <w:rsid w:val="00EB1CED"/>
    <w:rsid w:val="00EB47A3"/>
    <w:rsid w:val="00EB5AC6"/>
    <w:rsid w:val="00EB5DF4"/>
    <w:rsid w:val="00EC0BFA"/>
    <w:rsid w:val="00EC5E23"/>
    <w:rsid w:val="00EC6C57"/>
    <w:rsid w:val="00ED452A"/>
    <w:rsid w:val="00ED7657"/>
    <w:rsid w:val="00EE22A8"/>
    <w:rsid w:val="00EE3DA5"/>
    <w:rsid w:val="00EE7150"/>
    <w:rsid w:val="00EF13E0"/>
    <w:rsid w:val="00EF36F1"/>
    <w:rsid w:val="00EF52D5"/>
    <w:rsid w:val="00EF6907"/>
    <w:rsid w:val="00EF755A"/>
    <w:rsid w:val="00F00CFC"/>
    <w:rsid w:val="00F04939"/>
    <w:rsid w:val="00F05DDA"/>
    <w:rsid w:val="00F06779"/>
    <w:rsid w:val="00F06B99"/>
    <w:rsid w:val="00F07A28"/>
    <w:rsid w:val="00F10184"/>
    <w:rsid w:val="00F14700"/>
    <w:rsid w:val="00F15CFA"/>
    <w:rsid w:val="00F23C37"/>
    <w:rsid w:val="00F25E34"/>
    <w:rsid w:val="00F322A8"/>
    <w:rsid w:val="00F3664C"/>
    <w:rsid w:val="00F43CB8"/>
    <w:rsid w:val="00F4707B"/>
    <w:rsid w:val="00F5083A"/>
    <w:rsid w:val="00F540DB"/>
    <w:rsid w:val="00F66EE4"/>
    <w:rsid w:val="00F712A4"/>
    <w:rsid w:val="00F80E77"/>
    <w:rsid w:val="00F86366"/>
    <w:rsid w:val="00F90491"/>
    <w:rsid w:val="00F94F94"/>
    <w:rsid w:val="00FA7E22"/>
    <w:rsid w:val="00FB0A43"/>
    <w:rsid w:val="00FB2AE0"/>
    <w:rsid w:val="00FB6A79"/>
    <w:rsid w:val="00FB7055"/>
    <w:rsid w:val="00FC1CDF"/>
    <w:rsid w:val="00FC1F14"/>
    <w:rsid w:val="00FC2994"/>
    <w:rsid w:val="00FC7E30"/>
    <w:rsid w:val="00FD1058"/>
    <w:rsid w:val="00FD18F7"/>
    <w:rsid w:val="00FD3785"/>
    <w:rsid w:val="00FD638F"/>
    <w:rsid w:val="00FE2365"/>
    <w:rsid w:val="00FE277C"/>
    <w:rsid w:val="00FE3EF0"/>
    <w:rsid w:val="00FF0EBB"/>
    <w:rsid w:val="00FF5C21"/>
    <w:rsid w:val="00FF5E9D"/>
    <w:rsid w:val="00FF6BDF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21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216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216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216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0216E"/>
    <w:rPr>
      <w:b/>
      <w:bCs/>
      <w:color w:val="26282F"/>
    </w:rPr>
  </w:style>
  <w:style w:type="paragraph" w:customStyle="1" w:styleId="a4">
    <w:name w:val="Текст (справка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4"/>
    <w:next w:val="a"/>
    <w:uiPriority w:val="99"/>
    <w:rsid w:val="00D021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0216E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D0216E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печатки"/>
    <w:uiPriority w:val="99"/>
    <w:rsid w:val="00D0216E"/>
    <w:rPr>
      <w:color w:val="FF0000"/>
    </w:rPr>
  </w:style>
  <w:style w:type="paragraph" w:customStyle="1" w:styleId="aa">
    <w:name w:val="Прижатый влево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D0216E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uiPriority w:val="99"/>
    <w:rsid w:val="00D0216E"/>
    <w:rPr>
      <w:color w:val="000000"/>
      <w:shd w:val="clear" w:color="auto" w:fill="C4C413"/>
    </w:rPr>
  </w:style>
  <w:style w:type="character" w:customStyle="1" w:styleId="ad">
    <w:name w:val="Гипертекстовая ссылка"/>
    <w:basedOn w:val="a3"/>
    <w:uiPriority w:val="99"/>
    <w:rsid w:val="00D0216E"/>
    <w:rPr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D0216E"/>
    <w:rPr>
      <w:u w:val="single"/>
    </w:rPr>
  </w:style>
  <w:style w:type="paragraph" w:customStyle="1" w:styleId="af">
    <w:name w:val="Внимание"/>
    <w:basedOn w:val="a"/>
    <w:next w:val="a"/>
    <w:uiPriority w:val="99"/>
    <w:rsid w:val="00D0216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D0216E"/>
  </w:style>
  <w:style w:type="paragraph" w:customStyle="1" w:styleId="af1">
    <w:name w:val="Внимание: недобросовестность!"/>
    <w:basedOn w:val="af"/>
    <w:next w:val="a"/>
    <w:uiPriority w:val="99"/>
    <w:rsid w:val="00D0216E"/>
  </w:style>
  <w:style w:type="character" w:customStyle="1" w:styleId="af2">
    <w:name w:val="Выделение для Базового Поиска"/>
    <w:basedOn w:val="a3"/>
    <w:uiPriority w:val="99"/>
    <w:rsid w:val="00D0216E"/>
    <w:rPr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D0216E"/>
    <w:rPr>
      <w:i/>
      <w:iCs/>
    </w:rPr>
  </w:style>
  <w:style w:type="paragraph" w:customStyle="1" w:styleId="af4">
    <w:name w:val="Дочерний элемент списка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6">
    <w:name w:val="Заголовок"/>
    <w:basedOn w:val="af5"/>
    <w:next w:val="a"/>
    <w:uiPriority w:val="99"/>
    <w:rsid w:val="00D0216E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D0216E"/>
    <w:pPr>
      <w:spacing w:before="0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a">
    <w:name w:val="Заголовок своего сообщения"/>
    <w:basedOn w:val="a3"/>
    <w:uiPriority w:val="99"/>
    <w:rsid w:val="00D0216E"/>
  </w:style>
  <w:style w:type="paragraph" w:customStyle="1" w:styleId="afb">
    <w:name w:val="Заголовок статьи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3"/>
    <w:uiPriority w:val="99"/>
    <w:rsid w:val="00D0216E"/>
    <w:rPr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D0216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D0216E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D0216E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D0216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D0216E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D0216E"/>
    <w:rPr>
      <w:sz w:val="14"/>
      <w:szCs w:val="14"/>
    </w:rPr>
  </w:style>
  <w:style w:type="paragraph" w:customStyle="1" w:styleId="aff6">
    <w:name w:val="Куда обратиться?"/>
    <w:basedOn w:val="af"/>
    <w:next w:val="a"/>
    <w:uiPriority w:val="99"/>
    <w:rsid w:val="00D0216E"/>
  </w:style>
  <w:style w:type="paragraph" w:customStyle="1" w:styleId="aff7">
    <w:name w:val="Моноширинный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3"/>
    <w:uiPriority w:val="99"/>
    <w:rsid w:val="00D0216E"/>
    <w:rPr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D0216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basedOn w:val="a3"/>
    <w:uiPriority w:val="99"/>
    <w:rsid w:val="00D0216E"/>
    <w:rPr>
      <w:color w:val="000000"/>
      <w:shd w:val="clear" w:color="auto" w:fill="D8EDE8"/>
    </w:rPr>
  </w:style>
  <w:style w:type="paragraph" w:customStyle="1" w:styleId="affb">
    <w:name w:val="Необходимые документы"/>
    <w:basedOn w:val="af"/>
    <w:next w:val="a"/>
    <w:uiPriority w:val="99"/>
    <w:rsid w:val="00D0216E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0216E"/>
    <w:pPr>
      <w:ind w:left="140"/>
    </w:pPr>
  </w:style>
  <w:style w:type="paragraph" w:customStyle="1" w:styleId="affe">
    <w:name w:val="Переменная часть"/>
    <w:basedOn w:val="af5"/>
    <w:next w:val="a"/>
    <w:uiPriority w:val="99"/>
    <w:rsid w:val="00D0216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0216E"/>
    <w:pPr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f0"/>
    <w:next w:val="a"/>
    <w:uiPriority w:val="99"/>
    <w:rsid w:val="00D0216E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0216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5"/>
    <w:next w:val="a"/>
    <w:uiPriority w:val="99"/>
    <w:rsid w:val="00D0216E"/>
    <w:rPr>
      <w:sz w:val="20"/>
      <w:szCs w:val="20"/>
    </w:rPr>
  </w:style>
  <w:style w:type="paragraph" w:customStyle="1" w:styleId="afff3">
    <w:name w:val="Пример."/>
    <w:basedOn w:val="af"/>
    <w:next w:val="a"/>
    <w:uiPriority w:val="99"/>
    <w:rsid w:val="00D0216E"/>
  </w:style>
  <w:style w:type="paragraph" w:customStyle="1" w:styleId="afff4">
    <w:name w:val="Примечание."/>
    <w:basedOn w:val="af"/>
    <w:next w:val="a"/>
    <w:uiPriority w:val="99"/>
    <w:rsid w:val="00D0216E"/>
  </w:style>
  <w:style w:type="character" w:customStyle="1" w:styleId="afff5">
    <w:name w:val="Продолжение ссылки"/>
    <w:basedOn w:val="ad"/>
    <w:uiPriority w:val="99"/>
    <w:rsid w:val="00D0216E"/>
  </w:style>
  <w:style w:type="paragraph" w:customStyle="1" w:styleId="afff6">
    <w:name w:val="Словарная статья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3"/>
    <w:uiPriority w:val="99"/>
    <w:rsid w:val="00D0216E"/>
  </w:style>
  <w:style w:type="paragraph" w:customStyle="1" w:styleId="afff8">
    <w:name w:val="Ссылка на официальную публикацию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d"/>
    <w:uiPriority w:val="99"/>
    <w:rsid w:val="00D0216E"/>
    <w:rPr>
      <w:color w:val="749232"/>
    </w:rPr>
  </w:style>
  <w:style w:type="paragraph" w:customStyle="1" w:styleId="afffa">
    <w:name w:val="Текст в таблице"/>
    <w:basedOn w:val="a8"/>
    <w:next w:val="a"/>
    <w:uiPriority w:val="99"/>
    <w:rsid w:val="00D0216E"/>
    <w:pPr>
      <w:ind w:firstLine="500"/>
    </w:pPr>
    <w:rPr>
      <w:lang w:eastAsia="ru-RU"/>
    </w:rPr>
  </w:style>
  <w:style w:type="paragraph" w:customStyle="1" w:styleId="afffb">
    <w:name w:val="Текст ЭР (см. также)"/>
    <w:basedOn w:val="a"/>
    <w:next w:val="a"/>
    <w:uiPriority w:val="99"/>
    <w:rsid w:val="00D0216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D0216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0216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8"/>
    <w:next w:val="a"/>
    <w:uiPriority w:val="99"/>
    <w:rsid w:val="00D0216E"/>
    <w:pPr>
      <w:jc w:val="center"/>
    </w:pPr>
    <w:rPr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D0216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02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header"/>
    <w:basedOn w:val="a"/>
    <w:link w:val="affff1"/>
    <w:uiPriority w:val="99"/>
    <w:unhideWhenUsed/>
    <w:rsid w:val="00D0216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D0216E"/>
    <w:rPr>
      <w:rFonts w:ascii="Calibri" w:eastAsia="Calibri" w:hAnsi="Calibri" w:cs="Times New Roman"/>
    </w:rPr>
  </w:style>
  <w:style w:type="paragraph" w:styleId="affff2">
    <w:name w:val="footer"/>
    <w:basedOn w:val="a"/>
    <w:link w:val="affff3"/>
    <w:uiPriority w:val="99"/>
    <w:semiHidden/>
    <w:unhideWhenUsed/>
    <w:rsid w:val="00D0216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D0216E"/>
    <w:rPr>
      <w:rFonts w:ascii="Calibri" w:eastAsia="Calibri" w:hAnsi="Calibri" w:cs="Times New Roman"/>
    </w:rPr>
  </w:style>
  <w:style w:type="paragraph" w:styleId="affff4">
    <w:name w:val="Balloon Text"/>
    <w:basedOn w:val="a"/>
    <w:link w:val="affff5"/>
    <w:uiPriority w:val="99"/>
    <w:semiHidden/>
    <w:unhideWhenUsed/>
    <w:rsid w:val="00D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D0216E"/>
    <w:rPr>
      <w:rFonts w:ascii="Tahoma" w:eastAsia="Calibri" w:hAnsi="Tahoma" w:cs="Tahoma"/>
      <w:sz w:val="16"/>
      <w:szCs w:val="16"/>
    </w:rPr>
  </w:style>
  <w:style w:type="paragraph" w:styleId="affff6">
    <w:name w:val="No Spacing"/>
    <w:uiPriority w:val="1"/>
    <w:qFormat/>
    <w:rsid w:val="00D02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7">
    <w:name w:val="List Paragraph"/>
    <w:basedOn w:val="a"/>
    <w:uiPriority w:val="34"/>
    <w:qFormat/>
    <w:rsid w:val="00D0216E"/>
    <w:pPr>
      <w:spacing w:after="160" w:line="259" w:lineRule="auto"/>
      <w:ind w:left="720"/>
      <w:contextualSpacing/>
    </w:pPr>
  </w:style>
  <w:style w:type="table" w:styleId="affff8">
    <w:name w:val="Table Grid"/>
    <w:basedOn w:val="a1"/>
    <w:uiPriority w:val="59"/>
    <w:rsid w:val="00D02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6">
    <w:name w:val="s_106"/>
    <w:basedOn w:val="a0"/>
    <w:rsid w:val="00273B72"/>
  </w:style>
  <w:style w:type="character" w:styleId="affff9">
    <w:name w:val="Emphasis"/>
    <w:basedOn w:val="a0"/>
    <w:uiPriority w:val="20"/>
    <w:qFormat/>
    <w:rsid w:val="004C3803"/>
    <w:rPr>
      <w:i/>
      <w:iCs/>
    </w:rPr>
  </w:style>
  <w:style w:type="character" w:styleId="affffa">
    <w:name w:val="Hyperlink"/>
    <w:basedOn w:val="a0"/>
    <w:uiPriority w:val="99"/>
    <w:semiHidden/>
    <w:unhideWhenUsed/>
    <w:rsid w:val="006F5D58"/>
    <w:rPr>
      <w:color w:val="0000FF"/>
      <w:u w:val="single"/>
    </w:rPr>
  </w:style>
  <w:style w:type="paragraph" w:customStyle="1" w:styleId="s22">
    <w:name w:val="s_22"/>
    <w:basedOn w:val="a"/>
    <w:rsid w:val="0020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0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F1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4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2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94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51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2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58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88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43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0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D7B07-4EF6-49AB-BBFB-81C492E1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Путенихин</cp:lastModifiedBy>
  <cp:revision>91</cp:revision>
  <cp:lastPrinted>2022-06-28T14:06:00Z</cp:lastPrinted>
  <dcterms:created xsi:type="dcterms:W3CDTF">2022-04-25T13:21:00Z</dcterms:created>
  <dcterms:modified xsi:type="dcterms:W3CDTF">2022-12-27T11:58:00Z</dcterms:modified>
</cp:coreProperties>
</file>